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南银理财珠联璧合鑫逸稳一年250期封闭式公募人民币理财产品（Y30250）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223,225,712.05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