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南银理财珠联璧合鑫逸稳一年220期封闭式公募人民币理财产品（Y30220）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Y30220)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811,633,709.09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